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4" w:type="dxa"/>
        <w:tblInd w:w="108" w:type="dxa"/>
        <w:tblLook w:val="04A0"/>
      </w:tblPr>
      <w:tblGrid>
        <w:gridCol w:w="3402"/>
        <w:gridCol w:w="5985"/>
        <w:gridCol w:w="2157"/>
      </w:tblGrid>
      <w:tr w:rsidR="00EA3FBA" w:rsidRPr="003E5453" w:rsidTr="00DA5011">
        <w:tc>
          <w:tcPr>
            <w:tcW w:w="3402" w:type="dxa"/>
          </w:tcPr>
          <w:p w:rsidR="00EA3FBA" w:rsidRPr="003E5453" w:rsidRDefault="00EA3FBA" w:rsidP="008F552F">
            <w:pPr>
              <w:rPr>
                <w:szCs w:val="24"/>
              </w:rPr>
            </w:pPr>
          </w:p>
        </w:tc>
        <w:tc>
          <w:tcPr>
            <w:tcW w:w="8142" w:type="dxa"/>
            <w:gridSpan w:val="2"/>
          </w:tcPr>
          <w:p w:rsidR="00EA3FBA" w:rsidRPr="003E5453" w:rsidRDefault="00EA3FBA" w:rsidP="008F552F">
            <w:pPr>
              <w:rPr>
                <w:szCs w:val="24"/>
              </w:rPr>
            </w:pPr>
            <w:r w:rsidRPr="003E5453">
              <w:rPr>
                <w:szCs w:val="24"/>
              </w:rPr>
              <w:t>Приложение № 1</w:t>
            </w:r>
            <w:r>
              <w:rPr>
                <w:szCs w:val="24"/>
              </w:rPr>
              <w:t>5</w:t>
            </w:r>
            <w:r w:rsidR="00DA5011">
              <w:rPr>
                <w:szCs w:val="24"/>
              </w:rPr>
              <w:t xml:space="preserve"> </w:t>
            </w:r>
            <w:proofErr w:type="gramStart"/>
            <w:r w:rsidR="00DA5011">
              <w:rPr>
                <w:szCs w:val="24"/>
              </w:rPr>
              <w:t>утверждена</w:t>
            </w:r>
            <w:proofErr w:type="gramEnd"/>
          </w:p>
        </w:tc>
      </w:tr>
      <w:tr w:rsidR="00EA3FBA" w:rsidRPr="003E5453" w:rsidTr="00DA5011">
        <w:tc>
          <w:tcPr>
            <w:tcW w:w="3402" w:type="dxa"/>
            <w:hideMark/>
          </w:tcPr>
          <w:p w:rsidR="00EA3FBA" w:rsidRPr="003E5453" w:rsidRDefault="00EA3FBA" w:rsidP="008F552F">
            <w:pPr>
              <w:rPr>
                <w:szCs w:val="24"/>
              </w:rPr>
            </w:pPr>
          </w:p>
        </w:tc>
        <w:tc>
          <w:tcPr>
            <w:tcW w:w="8142" w:type="dxa"/>
            <w:gridSpan w:val="2"/>
            <w:hideMark/>
          </w:tcPr>
          <w:p w:rsidR="00EA3FBA" w:rsidRPr="003E5453" w:rsidRDefault="00EA3FBA" w:rsidP="008F552F">
            <w:pPr>
              <w:rPr>
                <w:szCs w:val="24"/>
              </w:rPr>
            </w:pPr>
          </w:p>
        </w:tc>
      </w:tr>
      <w:tr w:rsidR="00EA3FBA" w:rsidRPr="003E5453" w:rsidTr="00DA5011">
        <w:tc>
          <w:tcPr>
            <w:tcW w:w="3402" w:type="dxa"/>
            <w:hideMark/>
          </w:tcPr>
          <w:p w:rsidR="00EA3FBA" w:rsidRPr="003E5453" w:rsidRDefault="00EA3FBA" w:rsidP="008F552F">
            <w:pPr>
              <w:rPr>
                <w:sz w:val="24"/>
              </w:rPr>
            </w:pPr>
          </w:p>
        </w:tc>
        <w:tc>
          <w:tcPr>
            <w:tcW w:w="5985" w:type="dxa"/>
            <w:hideMark/>
          </w:tcPr>
          <w:p w:rsidR="00DA5011" w:rsidRDefault="00DA5011" w:rsidP="00DA5011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EA3FBA" w:rsidRPr="003E5453">
              <w:rPr>
                <w:szCs w:val="24"/>
              </w:rPr>
              <w:t xml:space="preserve">аспоряжением </w:t>
            </w:r>
            <w:r>
              <w:rPr>
                <w:szCs w:val="24"/>
              </w:rPr>
              <w:t xml:space="preserve">администрации </w:t>
            </w:r>
          </w:p>
          <w:p w:rsidR="00DA5011" w:rsidRDefault="00DA5011" w:rsidP="00DA5011">
            <w:pPr>
              <w:rPr>
                <w:szCs w:val="24"/>
              </w:rPr>
            </w:pPr>
            <w:r>
              <w:rPr>
                <w:szCs w:val="24"/>
              </w:rPr>
              <w:t xml:space="preserve">городского поселения </w:t>
            </w:r>
          </w:p>
          <w:p w:rsidR="00DA5011" w:rsidRDefault="00DA5011" w:rsidP="00DA5011">
            <w:pPr>
              <w:rPr>
                <w:szCs w:val="24"/>
              </w:rPr>
            </w:pPr>
            <w:r>
              <w:rPr>
                <w:szCs w:val="24"/>
              </w:rPr>
              <w:t>р.п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редняя Ахтуба </w:t>
            </w:r>
          </w:p>
          <w:p w:rsidR="00EA3FBA" w:rsidRPr="003E5453" w:rsidRDefault="00DA5011" w:rsidP="00DA5011">
            <w:pPr>
              <w:rPr>
                <w:szCs w:val="24"/>
              </w:rPr>
            </w:pPr>
            <w:r>
              <w:rPr>
                <w:szCs w:val="24"/>
              </w:rPr>
              <w:t xml:space="preserve">от 29 мая 2019г. № 136-р </w:t>
            </w:r>
          </w:p>
        </w:tc>
        <w:tc>
          <w:tcPr>
            <w:tcW w:w="2157" w:type="dxa"/>
          </w:tcPr>
          <w:p w:rsidR="00EA3FBA" w:rsidRPr="003E5453" w:rsidRDefault="00EA3FBA" w:rsidP="008F552F">
            <w:pPr>
              <w:rPr>
                <w:szCs w:val="24"/>
              </w:rPr>
            </w:pPr>
          </w:p>
        </w:tc>
      </w:tr>
    </w:tbl>
    <w:p w:rsidR="00B0473F" w:rsidRPr="00F44F8D" w:rsidRDefault="00B0473F" w:rsidP="004472B8">
      <w:pPr>
        <w:ind w:right="74"/>
        <w:jc w:val="center"/>
        <w:rPr>
          <w:szCs w:val="24"/>
        </w:rPr>
      </w:pPr>
    </w:p>
    <w:p w:rsidR="00F44F8D" w:rsidRPr="00F44F8D" w:rsidRDefault="00F44F8D" w:rsidP="004472B8">
      <w:pPr>
        <w:ind w:right="74"/>
        <w:jc w:val="center"/>
        <w:rPr>
          <w:szCs w:val="24"/>
        </w:rPr>
      </w:pPr>
    </w:p>
    <w:p w:rsidR="00263F8A" w:rsidRPr="00125096" w:rsidRDefault="001F7597" w:rsidP="004472B8">
      <w:pPr>
        <w:ind w:right="-1"/>
        <w:jc w:val="center"/>
        <w:rPr>
          <w:b/>
          <w:szCs w:val="24"/>
        </w:rPr>
      </w:pPr>
      <w:r w:rsidRPr="00125096">
        <w:rPr>
          <w:b/>
          <w:szCs w:val="24"/>
        </w:rPr>
        <w:t>И</w:t>
      </w:r>
      <w:r w:rsidR="002F7DAC" w:rsidRPr="00125096">
        <w:rPr>
          <w:b/>
          <w:szCs w:val="24"/>
        </w:rPr>
        <w:t>НСТРУКЦИЯ</w:t>
      </w:r>
    </w:p>
    <w:p w:rsidR="00DA5011" w:rsidRDefault="001F7597" w:rsidP="004472B8">
      <w:pPr>
        <w:ind w:right="-1"/>
        <w:jc w:val="center"/>
        <w:rPr>
          <w:b/>
          <w:szCs w:val="24"/>
        </w:rPr>
      </w:pPr>
      <w:r w:rsidRPr="00125096">
        <w:rPr>
          <w:b/>
          <w:szCs w:val="24"/>
        </w:rPr>
        <w:t xml:space="preserve">администратора </w:t>
      </w:r>
      <w:r w:rsidR="00206230" w:rsidRPr="00125096">
        <w:rPr>
          <w:b/>
          <w:szCs w:val="24"/>
        </w:rPr>
        <w:t xml:space="preserve">безопасности при использовании ресурсов объекта </w:t>
      </w:r>
    </w:p>
    <w:p w:rsidR="00DA5011" w:rsidRDefault="00206230" w:rsidP="004472B8">
      <w:pPr>
        <w:ind w:right="-1"/>
        <w:jc w:val="center"/>
        <w:rPr>
          <w:b/>
          <w:szCs w:val="24"/>
        </w:rPr>
      </w:pPr>
      <w:r w:rsidRPr="00125096">
        <w:rPr>
          <w:b/>
          <w:szCs w:val="24"/>
        </w:rPr>
        <w:t xml:space="preserve">вычислительной техники </w:t>
      </w:r>
      <w:r w:rsidR="004C0D95" w:rsidRPr="004C0D95">
        <w:rPr>
          <w:b/>
          <w:szCs w:val="24"/>
        </w:rPr>
        <w:t>Администрации городского поселения р.п</w:t>
      </w:r>
      <w:proofErr w:type="gramStart"/>
      <w:r w:rsidR="004C0D95" w:rsidRPr="004C0D95">
        <w:rPr>
          <w:b/>
          <w:szCs w:val="24"/>
        </w:rPr>
        <w:t>.С</w:t>
      </w:r>
      <w:proofErr w:type="gramEnd"/>
      <w:r w:rsidR="004C0D95" w:rsidRPr="004C0D95">
        <w:rPr>
          <w:b/>
          <w:szCs w:val="24"/>
        </w:rPr>
        <w:t xml:space="preserve">редняя Ахтуба Среднеахтубинского муниципального района </w:t>
      </w:r>
    </w:p>
    <w:p w:rsidR="00C50334" w:rsidRPr="00125096" w:rsidRDefault="004C0D95" w:rsidP="004472B8">
      <w:pPr>
        <w:ind w:right="-1"/>
        <w:jc w:val="center"/>
        <w:rPr>
          <w:b/>
          <w:szCs w:val="24"/>
        </w:rPr>
      </w:pPr>
      <w:r w:rsidRPr="004C0D95">
        <w:rPr>
          <w:b/>
          <w:szCs w:val="24"/>
        </w:rPr>
        <w:t>Волгоградской области</w:t>
      </w:r>
    </w:p>
    <w:p w:rsidR="004472B8" w:rsidRPr="00125096" w:rsidRDefault="004472B8" w:rsidP="004472B8">
      <w:pPr>
        <w:ind w:right="-1"/>
        <w:jc w:val="center"/>
        <w:rPr>
          <w:b/>
          <w:szCs w:val="24"/>
        </w:rPr>
      </w:pPr>
    </w:p>
    <w:p w:rsidR="00C5367E" w:rsidRPr="00EA3FBA" w:rsidRDefault="00C5367E" w:rsidP="004472B8">
      <w:pPr>
        <w:numPr>
          <w:ilvl w:val="0"/>
          <w:numId w:val="1"/>
        </w:numPr>
        <w:tabs>
          <w:tab w:val="num" w:pos="284"/>
        </w:tabs>
        <w:ind w:left="0" w:firstLine="0"/>
        <w:jc w:val="center"/>
        <w:rPr>
          <w:b/>
          <w:bCs/>
          <w:szCs w:val="24"/>
        </w:rPr>
      </w:pPr>
      <w:r w:rsidRPr="00EA3FBA">
        <w:rPr>
          <w:b/>
          <w:bCs/>
          <w:szCs w:val="24"/>
        </w:rPr>
        <w:t>Общие положения</w:t>
      </w:r>
    </w:p>
    <w:p w:rsidR="004472B8" w:rsidRPr="00125096" w:rsidRDefault="004472B8" w:rsidP="004472B8">
      <w:pPr>
        <w:jc w:val="center"/>
        <w:rPr>
          <w:b/>
          <w:bCs/>
          <w:szCs w:val="24"/>
        </w:rPr>
      </w:pPr>
    </w:p>
    <w:p w:rsidR="00206230" w:rsidRPr="00125096" w:rsidRDefault="00206230" w:rsidP="00022327">
      <w:pPr>
        <w:numPr>
          <w:ilvl w:val="1"/>
          <w:numId w:val="1"/>
        </w:numPr>
        <w:rPr>
          <w:bCs/>
          <w:szCs w:val="24"/>
        </w:rPr>
      </w:pPr>
      <w:r w:rsidRPr="00125096">
        <w:rPr>
          <w:bCs/>
          <w:szCs w:val="24"/>
        </w:rPr>
        <w:t xml:space="preserve">Администратор безопасности </w:t>
      </w:r>
      <w:proofErr w:type="spellStart"/>
      <w:r w:rsidRPr="00125096">
        <w:rPr>
          <w:bCs/>
          <w:szCs w:val="24"/>
        </w:rPr>
        <w:t>ИСПДн</w:t>
      </w:r>
      <w:proofErr w:type="spellEnd"/>
      <w:r w:rsidRPr="00125096">
        <w:rPr>
          <w:bCs/>
          <w:szCs w:val="24"/>
        </w:rPr>
        <w:t xml:space="preserve"> (далее – Администратор безопасност</w:t>
      </w:r>
      <w:r w:rsidR="00EA09BE">
        <w:rPr>
          <w:bCs/>
          <w:szCs w:val="24"/>
        </w:rPr>
        <w:t>и) назначается распоряжением главы</w:t>
      </w:r>
      <w:r w:rsidR="00DA5011">
        <w:rPr>
          <w:bCs/>
          <w:szCs w:val="24"/>
        </w:rPr>
        <w:t xml:space="preserve"> </w:t>
      </w:r>
      <w:r w:rsidR="00200526">
        <w:rPr>
          <w:szCs w:val="24"/>
        </w:rPr>
        <w:t>Администрации городского поселения р.п</w:t>
      </w:r>
      <w:proofErr w:type="gramStart"/>
      <w:r w:rsidR="00200526">
        <w:rPr>
          <w:szCs w:val="24"/>
        </w:rPr>
        <w:t>.С</w:t>
      </w:r>
      <w:proofErr w:type="gramEnd"/>
      <w:r w:rsidR="00200526">
        <w:rPr>
          <w:szCs w:val="24"/>
        </w:rPr>
        <w:t>редняя Ахтуба Среднеахтубинского муниципального района Волгоградской области</w:t>
      </w:r>
      <w:bookmarkStart w:id="0" w:name="_GoBack"/>
      <w:bookmarkEnd w:id="0"/>
      <w:r w:rsidRPr="00125096">
        <w:rPr>
          <w:bCs/>
          <w:szCs w:val="24"/>
        </w:rPr>
        <w:t xml:space="preserve">(далее – </w:t>
      </w:r>
      <w:r w:rsidR="00125096" w:rsidRPr="004472B8">
        <w:rPr>
          <w:bCs/>
          <w:szCs w:val="24"/>
        </w:rPr>
        <w:t>Администрация</w:t>
      </w:r>
      <w:r w:rsidRPr="00125096">
        <w:rPr>
          <w:bCs/>
          <w:szCs w:val="24"/>
        </w:rPr>
        <w:t>).</w:t>
      </w:r>
    </w:p>
    <w:p w:rsidR="00206230" w:rsidRPr="00125096" w:rsidRDefault="00206230" w:rsidP="00206230">
      <w:pPr>
        <w:numPr>
          <w:ilvl w:val="1"/>
          <w:numId w:val="1"/>
        </w:numPr>
        <w:rPr>
          <w:bCs/>
          <w:szCs w:val="24"/>
        </w:rPr>
      </w:pPr>
      <w:r w:rsidRPr="00125096">
        <w:rPr>
          <w:bCs/>
          <w:szCs w:val="24"/>
        </w:rPr>
        <w:t xml:space="preserve">Администратор безопасности подчиняется </w:t>
      </w:r>
      <w:r w:rsidR="00EA09BE">
        <w:rPr>
          <w:bCs/>
          <w:szCs w:val="24"/>
        </w:rPr>
        <w:t>главе</w:t>
      </w:r>
      <w:r w:rsidR="00DA5011">
        <w:rPr>
          <w:bCs/>
          <w:szCs w:val="24"/>
        </w:rPr>
        <w:t xml:space="preserve"> </w:t>
      </w:r>
      <w:r w:rsidR="00125096">
        <w:rPr>
          <w:bCs/>
          <w:szCs w:val="24"/>
        </w:rPr>
        <w:t>Администрации</w:t>
      </w:r>
      <w:r w:rsidRPr="00125096">
        <w:rPr>
          <w:bCs/>
          <w:szCs w:val="24"/>
        </w:rPr>
        <w:t>.</w:t>
      </w:r>
    </w:p>
    <w:p w:rsidR="00206230" w:rsidRPr="00125096" w:rsidRDefault="00206230" w:rsidP="00206230">
      <w:pPr>
        <w:numPr>
          <w:ilvl w:val="1"/>
          <w:numId w:val="1"/>
        </w:numPr>
        <w:rPr>
          <w:bCs/>
          <w:szCs w:val="24"/>
        </w:rPr>
      </w:pPr>
      <w:r w:rsidRPr="00125096">
        <w:rPr>
          <w:bCs/>
          <w:szCs w:val="24"/>
        </w:rPr>
        <w:t>Администратор безопасности в своей работе руководствуется н</w:t>
      </w:r>
      <w:r w:rsidRPr="00125096">
        <w:rPr>
          <w:bCs/>
          <w:szCs w:val="24"/>
        </w:rPr>
        <w:t>а</w:t>
      </w:r>
      <w:r w:rsidRPr="00125096">
        <w:rPr>
          <w:bCs/>
          <w:szCs w:val="24"/>
        </w:rPr>
        <w:t>стоящей инструкцией, Концепцией и Политикой информационной безопа</w:t>
      </w:r>
      <w:r w:rsidRPr="00125096">
        <w:rPr>
          <w:bCs/>
          <w:szCs w:val="24"/>
        </w:rPr>
        <w:t>с</w:t>
      </w:r>
      <w:r w:rsidRPr="00125096">
        <w:rPr>
          <w:bCs/>
          <w:szCs w:val="24"/>
        </w:rPr>
        <w:t>ности, руководящими и нормативными документами ФСТЭК России и ре</w:t>
      </w:r>
      <w:r w:rsidRPr="00125096">
        <w:rPr>
          <w:bCs/>
          <w:szCs w:val="24"/>
        </w:rPr>
        <w:t>г</w:t>
      </w:r>
      <w:r w:rsidRPr="00125096">
        <w:rPr>
          <w:bCs/>
          <w:szCs w:val="24"/>
        </w:rPr>
        <w:t xml:space="preserve">ламентирующими документами </w:t>
      </w:r>
      <w:r w:rsidR="00125096">
        <w:rPr>
          <w:bCs/>
          <w:szCs w:val="24"/>
        </w:rPr>
        <w:t>Администрации</w:t>
      </w:r>
      <w:r w:rsidR="00F44F8D">
        <w:rPr>
          <w:bCs/>
          <w:szCs w:val="24"/>
        </w:rPr>
        <w:t>.</w:t>
      </w:r>
    </w:p>
    <w:p w:rsidR="00206230" w:rsidRPr="00125096" w:rsidRDefault="00206230" w:rsidP="00206230">
      <w:pPr>
        <w:numPr>
          <w:ilvl w:val="1"/>
          <w:numId w:val="1"/>
        </w:numPr>
        <w:rPr>
          <w:bCs/>
          <w:szCs w:val="24"/>
        </w:rPr>
      </w:pPr>
      <w:r w:rsidRPr="00125096">
        <w:rPr>
          <w:bCs/>
          <w:szCs w:val="24"/>
        </w:rPr>
        <w:t>Администратор безопасности отвечает за поддержание необход</w:t>
      </w:r>
      <w:r w:rsidRPr="00125096">
        <w:rPr>
          <w:bCs/>
          <w:szCs w:val="24"/>
        </w:rPr>
        <w:t>и</w:t>
      </w:r>
      <w:r w:rsidRPr="00125096">
        <w:rPr>
          <w:bCs/>
          <w:szCs w:val="24"/>
        </w:rPr>
        <w:t>мого уровня безопасности объектов защиты.</w:t>
      </w:r>
    </w:p>
    <w:p w:rsidR="00206230" w:rsidRPr="00125096" w:rsidRDefault="00206230" w:rsidP="00206230">
      <w:pPr>
        <w:numPr>
          <w:ilvl w:val="1"/>
          <w:numId w:val="1"/>
        </w:numPr>
        <w:rPr>
          <w:bCs/>
          <w:szCs w:val="24"/>
        </w:rPr>
      </w:pPr>
      <w:r w:rsidRPr="00125096">
        <w:rPr>
          <w:bCs/>
          <w:szCs w:val="24"/>
        </w:rPr>
        <w:t>Администратор безопасности является ответственным должнос</w:t>
      </w:r>
      <w:r w:rsidRPr="00125096">
        <w:rPr>
          <w:bCs/>
          <w:szCs w:val="24"/>
        </w:rPr>
        <w:t>т</w:t>
      </w:r>
      <w:r w:rsidRPr="00125096">
        <w:rPr>
          <w:bCs/>
          <w:szCs w:val="24"/>
        </w:rPr>
        <w:t xml:space="preserve">ным лицом </w:t>
      </w:r>
      <w:r w:rsidR="00125096">
        <w:rPr>
          <w:bCs/>
          <w:szCs w:val="24"/>
        </w:rPr>
        <w:t>Администрации</w:t>
      </w:r>
      <w:r w:rsidRPr="00125096">
        <w:rPr>
          <w:bCs/>
          <w:szCs w:val="24"/>
        </w:rPr>
        <w:t>, уполномоченным на проведение работ по те</w:t>
      </w:r>
      <w:r w:rsidRPr="00125096">
        <w:rPr>
          <w:bCs/>
          <w:szCs w:val="24"/>
        </w:rPr>
        <w:t>х</w:t>
      </w:r>
      <w:r w:rsidRPr="00125096">
        <w:rPr>
          <w:bCs/>
          <w:szCs w:val="24"/>
        </w:rPr>
        <w:t xml:space="preserve">нической защите информации и поддержанию достигнутого уровня защиты </w:t>
      </w:r>
      <w:proofErr w:type="spellStart"/>
      <w:r w:rsidRPr="00125096">
        <w:rPr>
          <w:bCs/>
          <w:szCs w:val="24"/>
        </w:rPr>
        <w:t>ИСПДн</w:t>
      </w:r>
      <w:proofErr w:type="spellEnd"/>
      <w:r w:rsidRPr="00125096">
        <w:rPr>
          <w:bCs/>
          <w:szCs w:val="24"/>
        </w:rPr>
        <w:t xml:space="preserve"> и ее ресурсов на этапах промышленной эксплуатации и модерниз</w:t>
      </w:r>
      <w:r w:rsidRPr="00125096">
        <w:rPr>
          <w:bCs/>
          <w:szCs w:val="24"/>
        </w:rPr>
        <w:t>а</w:t>
      </w:r>
      <w:r w:rsidRPr="00125096">
        <w:rPr>
          <w:bCs/>
          <w:szCs w:val="24"/>
        </w:rPr>
        <w:t>ции.</w:t>
      </w:r>
    </w:p>
    <w:p w:rsidR="00206230" w:rsidRPr="00125096" w:rsidRDefault="00206230" w:rsidP="00206230">
      <w:pPr>
        <w:numPr>
          <w:ilvl w:val="1"/>
          <w:numId w:val="1"/>
        </w:numPr>
        <w:rPr>
          <w:bCs/>
          <w:szCs w:val="24"/>
        </w:rPr>
      </w:pPr>
      <w:r w:rsidRPr="00125096">
        <w:rPr>
          <w:bCs/>
          <w:szCs w:val="24"/>
        </w:rPr>
        <w:t xml:space="preserve">Администратор безопасности должен иметь специальное рабочее место, размещенное в здании </w:t>
      </w:r>
      <w:r w:rsidR="00125096">
        <w:rPr>
          <w:bCs/>
          <w:szCs w:val="24"/>
        </w:rPr>
        <w:t>Администрации</w:t>
      </w:r>
      <w:r w:rsidRPr="00125096">
        <w:rPr>
          <w:bCs/>
          <w:szCs w:val="24"/>
        </w:rPr>
        <w:t xml:space="preserve"> так, чтобы исключить несан</w:t>
      </w:r>
      <w:r w:rsidRPr="00125096">
        <w:rPr>
          <w:bCs/>
          <w:szCs w:val="24"/>
        </w:rPr>
        <w:t>к</w:t>
      </w:r>
      <w:r w:rsidRPr="00125096">
        <w:rPr>
          <w:bCs/>
          <w:szCs w:val="24"/>
        </w:rPr>
        <w:t>ционированный доступ к нему посторон</w:t>
      </w:r>
      <w:r w:rsidR="00F44F8D">
        <w:rPr>
          <w:bCs/>
          <w:szCs w:val="24"/>
        </w:rPr>
        <w:t>них лиц и других пользователей.</w:t>
      </w:r>
    </w:p>
    <w:p w:rsidR="00206230" w:rsidRPr="00125096" w:rsidRDefault="00206230" w:rsidP="00206230">
      <w:pPr>
        <w:numPr>
          <w:ilvl w:val="1"/>
          <w:numId w:val="1"/>
        </w:numPr>
        <w:rPr>
          <w:bCs/>
          <w:szCs w:val="24"/>
        </w:rPr>
      </w:pPr>
      <w:r w:rsidRPr="00125096">
        <w:rPr>
          <w:bCs/>
          <w:szCs w:val="24"/>
        </w:rPr>
        <w:t>Рабочее место Администратора безопасности должно быть обор</w:t>
      </w:r>
      <w:r w:rsidRPr="00125096">
        <w:rPr>
          <w:bCs/>
          <w:szCs w:val="24"/>
        </w:rPr>
        <w:t>у</w:t>
      </w:r>
      <w:r w:rsidRPr="00125096">
        <w:rPr>
          <w:bCs/>
          <w:szCs w:val="24"/>
        </w:rPr>
        <w:t xml:space="preserve">довано средствами физической защиты (личный сейф, железный шкаф или другое), подключением к </w:t>
      </w:r>
      <w:proofErr w:type="spellStart"/>
      <w:r w:rsidRPr="00125096">
        <w:rPr>
          <w:bCs/>
          <w:szCs w:val="24"/>
        </w:rPr>
        <w:t>ИСПДн</w:t>
      </w:r>
      <w:proofErr w:type="spellEnd"/>
      <w:r w:rsidRPr="00125096">
        <w:rPr>
          <w:bCs/>
          <w:szCs w:val="24"/>
        </w:rPr>
        <w:t xml:space="preserve">, а также средствами </w:t>
      </w:r>
      <w:proofErr w:type="gramStart"/>
      <w:r w:rsidRPr="00125096">
        <w:rPr>
          <w:bCs/>
          <w:szCs w:val="24"/>
        </w:rPr>
        <w:t>контроля за</w:t>
      </w:r>
      <w:proofErr w:type="gramEnd"/>
      <w:r w:rsidRPr="00125096">
        <w:rPr>
          <w:bCs/>
          <w:szCs w:val="24"/>
        </w:rPr>
        <w:t xml:space="preserve"> технич</w:t>
      </w:r>
      <w:r w:rsidRPr="00125096">
        <w:rPr>
          <w:bCs/>
          <w:szCs w:val="24"/>
        </w:rPr>
        <w:t>е</w:t>
      </w:r>
      <w:r w:rsidRPr="00125096">
        <w:rPr>
          <w:bCs/>
          <w:szCs w:val="24"/>
        </w:rPr>
        <w:t>скими средствами защиты.</w:t>
      </w:r>
    </w:p>
    <w:p w:rsidR="00206230" w:rsidRPr="00125096" w:rsidRDefault="00206230" w:rsidP="00206230">
      <w:pPr>
        <w:numPr>
          <w:ilvl w:val="1"/>
          <w:numId w:val="1"/>
        </w:numPr>
        <w:rPr>
          <w:bCs/>
          <w:szCs w:val="24"/>
        </w:rPr>
      </w:pPr>
      <w:r w:rsidRPr="00125096">
        <w:rPr>
          <w:bCs/>
          <w:szCs w:val="24"/>
        </w:rPr>
        <w:t>Администратор безопасности осуществляет методическое руков</w:t>
      </w:r>
      <w:r w:rsidRPr="00125096">
        <w:rPr>
          <w:bCs/>
          <w:szCs w:val="24"/>
        </w:rPr>
        <w:t>о</w:t>
      </w:r>
      <w:r w:rsidRPr="00125096">
        <w:rPr>
          <w:bCs/>
          <w:szCs w:val="24"/>
        </w:rPr>
        <w:t xml:space="preserve">дство Операторов и Администраторов </w:t>
      </w:r>
      <w:proofErr w:type="spellStart"/>
      <w:r w:rsidRPr="00125096">
        <w:rPr>
          <w:bCs/>
          <w:szCs w:val="24"/>
        </w:rPr>
        <w:t>ИСПДн</w:t>
      </w:r>
      <w:proofErr w:type="spellEnd"/>
      <w:r w:rsidRPr="00125096">
        <w:rPr>
          <w:bCs/>
          <w:szCs w:val="24"/>
        </w:rPr>
        <w:t>, в вопросах обеспечения без</w:t>
      </w:r>
      <w:r w:rsidRPr="00125096">
        <w:rPr>
          <w:bCs/>
          <w:szCs w:val="24"/>
        </w:rPr>
        <w:t>о</w:t>
      </w:r>
      <w:r w:rsidRPr="00125096">
        <w:rPr>
          <w:bCs/>
          <w:szCs w:val="24"/>
        </w:rPr>
        <w:t>пасности персональных данных.</w:t>
      </w:r>
    </w:p>
    <w:p w:rsidR="00206230" w:rsidRPr="00125096" w:rsidRDefault="00206230" w:rsidP="00206230">
      <w:pPr>
        <w:numPr>
          <w:ilvl w:val="1"/>
          <w:numId w:val="1"/>
        </w:numPr>
        <w:rPr>
          <w:bCs/>
          <w:szCs w:val="24"/>
        </w:rPr>
      </w:pPr>
      <w:r w:rsidRPr="00125096">
        <w:rPr>
          <w:bCs/>
          <w:szCs w:val="24"/>
        </w:rPr>
        <w:t>Требования администратора информационной безопасности, св</w:t>
      </w:r>
      <w:r w:rsidRPr="00125096">
        <w:rPr>
          <w:bCs/>
          <w:szCs w:val="24"/>
        </w:rPr>
        <w:t>я</w:t>
      </w:r>
      <w:r w:rsidRPr="00125096">
        <w:rPr>
          <w:bCs/>
          <w:szCs w:val="24"/>
        </w:rPr>
        <w:t xml:space="preserve">занные с выполнением им своих должностных обязанностей, обязательны для исполнения всеми пользователями </w:t>
      </w:r>
      <w:proofErr w:type="spellStart"/>
      <w:r w:rsidRPr="00125096">
        <w:rPr>
          <w:bCs/>
          <w:szCs w:val="24"/>
        </w:rPr>
        <w:t>ИСПДн</w:t>
      </w:r>
      <w:proofErr w:type="spellEnd"/>
      <w:r w:rsidRPr="00125096">
        <w:rPr>
          <w:bCs/>
          <w:szCs w:val="24"/>
        </w:rPr>
        <w:t>.</w:t>
      </w:r>
    </w:p>
    <w:p w:rsidR="004472B8" w:rsidRPr="00125096" w:rsidRDefault="00206230" w:rsidP="00206230">
      <w:pPr>
        <w:numPr>
          <w:ilvl w:val="1"/>
          <w:numId w:val="1"/>
        </w:numPr>
        <w:rPr>
          <w:bCs/>
          <w:szCs w:val="24"/>
        </w:rPr>
      </w:pPr>
      <w:r w:rsidRPr="00125096">
        <w:rPr>
          <w:bCs/>
          <w:szCs w:val="24"/>
        </w:rPr>
        <w:lastRenderedPageBreak/>
        <w:t>Администратор безопасности несет персональную ответстве</w:t>
      </w:r>
      <w:r w:rsidRPr="00125096">
        <w:rPr>
          <w:bCs/>
          <w:szCs w:val="24"/>
        </w:rPr>
        <w:t>н</w:t>
      </w:r>
      <w:r w:rsidRPr="00125096">
        <w:rPr>
          <w:bCs/>
          <w:szCs w:val="24"/>
        </w:rPr>
        <w:t>ность за качество проводимых им работ по контролю действий пользоват</w:t>
      </w:r>
      <w:r w:rsidRPr="00125096">
        <w:rPr>
          <w:bCs/>
          <w:szCs w:val="24"/>
        </w:rPr>
        <w:t>е</w:t>
      </w:r>
      <w:r w:rsidRPr="00125096">
        <w:rPr>
          <w:bCs/>
          <w:szCs w:val="24"/>
        </w:rPr>
        <w:t xml:space="preserve">лей при работе в </w:t>
      </w:r>
      <w:proofErr w:type="spellStart"/>
      <w:r w:rsidRPr="00125096">
        <w:rPr>
          <w:bCs/>
          <w:szCs w:val="24"/>
        </w:rPr>
        <w:t>ИСПДн</w:t>
      </w:r>
      <w:proofErr w:type="spellEnd"/>
      <w:r w:rsidRPr="00125096">
        <w:rPr>
          <w:bCs/>
          <w:szCs w:val="24"/>
        </w:rPr>
        <w:t xml:space="preserve">, состояние и поддержание установленного уровня защиты </w:t>
      </w:r>
      <w:proofErr w:type="spellStart"/>
      <w:r w:rsidRPr="00125096">
        <w:rPr>
          <w:bCs/>
          <w:szCs w:val="24"/>
        </w:rPr>
        <w:t>ИСПДн</w:t>
      </w:r>
      <w:proofErr w:type="spellEnd"/>
      <w:r w:rsidRPr="00125096">
        <w:rPr>
          <w:bCs/>
          <w:szCs w:val="24"/>
        </w:rPr>
        <w:t>.</w:t>
      </w:r>
    </w:p>
    <w:p w:rsidR="00206230" w:rsidRPr="00125096" w:rsidRDefault="00206230" w:rsidP="00206230">
      <w:pPr>
        <w:ind w:left="709"/>
        <w:rPr>
          <w:bCs/>
          <w:szCs w:val="24"/>
        </w:rPr>
      </w:pPr>
    </w:p>
    <w:p w:rsidR="00C5367E" w:rsidRPr="00EA3FBA" w:rsidRDefault="00206230" w:rsidP="004472B8">
      <w:pPr>
        <w:numPr>
          <w:ilvl w:val="0"/>
          <w:numId w:val="1"/>
        </w:numPr>
        <w:tabs>
          <w:tab w:val="num" w:pos="284"/>
        </w:tabs>
        <w:ind w:left="0" w:firstLine="0"/>
        <w:jc w:val="center"/>
        <w:rPr>
          <w:b/>
          <w:bCs/>
          <w:szCs w:val="24"/>
        </w:rPr>
      </w:pPr>
      <w:r w:rsidRPr="00EA3FBA">
        <w:rPr>
          <w:b/>
          <w:szCs w:val="24"/>
        </w:rPr>
        <w:t>Должностные обязанности</w:t>
      </w:r>
    </w:p>
    <w:p w:rsidR="004472B8" w:rsidRPr="00125096" w:rsidRDefault="004472B8" w:rsidP="00206230">
      <w:pPr>
        <w:ind w:firstLine="709"/>
        <w:jc w:val="center"/>
        <w:rPr>
          <w:b/>
          <w:bCs/>
          <w:szCs w:val="24"/>
        </w:rPr>
      </w:pPr>
    </w:p>
    <w:p w:rsidR="00206230" w:rsidRPr="00125096" w:rsidRDefault="00206230" w:rsidP="00206230">
      <w:pPr>
        <w:ind w:firstLine="709"/>
        <w:rPr>
          <w:szCs w:val="24"/>
        </w:rPr>
      </w:pPr>
      <w:r w:rsidRPr="00125096">
        <w:rPr>
          <w:szCs w:val="24"/>
        </w:rPr>
        <w:t>Администратор безопасности обязан: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>Знать и выполнять требования действующих нормативных и рук</w:t>
      </w:r>
      <w:r w:rsidRPr="00125096">
        <w:rPr>
          <w:szCs w:val="24"/>
        </w:rPr>
        <w:t>о</w:t>
      </w:r>
      <w:r w:rsidRPr="00125096">
        <w:rPr>
          <w:szCs w:val="24"/>
        </w:rPr>
        <w:t>водящих документов, а также внутренних инструкций, руководства по защ</w:t>
      </w:r>
      <w:r w:rsidRPr="00125096">
        <w:rPr>
          <w:szCs w:val="24"/>
        </w:rPr>
        <w:t>и</w:t>
      </w:r>
      <w:r w:rsidRPr="00125096">
        <w:rPr>
          <w:szCs w:val="24"/>
        </w:rPr>
        <w:t>те информации и распоряжений, регламентирующих порядок действий по защите информации.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>Осуществлять установку, настройку и сопровождение технических средств защиты.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 xml:space="preserve">Участвовать в контрольных и тестовых испытаниях и проверках элементов </w:t>
      </w:r>
      <w:proofErr w:type="spellStart"/>
      <w:r w:rsidRPr="00125096">
        <w:rPr>
          <w:szCs w:val="24"/>
        </w:rPr>
        <w:t>ИСПДн</w:t>
      </w:r>
      <w:proofErr w:type="spellEnd"/>
      <w:r w:rsidRPr="00125096">
        <w:rPr>
          <w:szCs w:val="24"/>
        </w:rPr>
        <w:t>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>Участвовать в приемке новых программных средств.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 xml:space="preserve">Обеспечить доступ к защищаемой информации пользователям </w:t>
      </w:r>
      <w:proofErr w:type="spellStart"/>
      <w:r w:rsidRPr="00125096">
        <w:rPr>
          <w:szCs w:val="24"/>
        </w:rPr>
        <w:t>ИСПДн</w:t>
      </w:r>
      <w:proofErr w:type="spellEnd"/>
      <w:r w:rsidRPr="00125096">
        <w:rPr>
          <w:szCs w:val="24"/>
        </w:rPr>
        <w:t xml:space="preserve"> согласно их правам доступа при получении оформленного соотве</w:t>
      </w:r>
      <w:r w:rsidRPr="00125096">
        <w:rPr>
          <w:szCs w:val="24"/>
        </w:rPr>
        <w:t>т</w:t>
      </w:r>
      <w:r w:rsidRPr="00125096">
        <w:rPr>
          <w:szCs w:val="24"/>
        </w:rPr>
        <w:t>ствующим образом разрешения.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 xml:space="preserve">Уточнять в установленном порядке обязанности пользователей </w:t>
      </w:r>
      <w:proofErr w:type="spellStart"/>
      <w:r w:rsidRPr="00125096">
        <w:rPr>
          <w:szCs w:val="24"/>
        </w:rPr>
        <w:t>ИСПДн</w:t>
      </w:r>
      <w:proofErr w:type="spellEnd"/>
      <w:r w:rsidRPr="00125096">
        <w:rPr>
          <w:szCs w:val="24"/>
        </w:rPr>
        <w:t xml:space="preserve"> по обработке объектов защиты.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>Вести контроль над процессом осуществления резервного копир</w:t>
      </w:r>
      <w:r w:rsidRPr="00125096">
        <w:rPr>
          <w:szCs w:val="24"/>
        </w:rPr>
        <w:t>о</w:t>
      </w:r>
      <w:r w:rsidRPr="00125096">
        <w:rPr>
          <w:szCs w:val="24"/>
        </w:rPr>
        <w:t>вания объектов защиты.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>Осуществлять контроль над выполнением Плана мероприятий по защите персональных данных.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 xml:space="preserve">Анализировать состояние защиты </w:t>
      </w:r>
      <w:proofErr w:type="spellStart"/>
      <w:r w:rsidRPr="00125096">
        <w:rPr>
          <w:szCs w:val="24"/>
        </w:rPr>
        <w:t>ИСПДн</w:t>
      </w:r>
      <w:proofErr w:type="spellEnd"/>
      <w:r w:rsidRPr="00125096">
        <w:rPr>
          <w:szCs w:val="24"/>
        </w:rPr>
        <w:t xml:space="preserve"> и ее отдельных подси</w:t>
      </w:r>
      <w:r w:rsidRPr="00125096">
        <w:rPr>
          <w:szCs w:val="24"/>
        </w:rPr>
        <w:t>с</w:t>
      </w:r>
      <w:r w:rsidRPr="00125096">
        <w:rPr>
          <w:szCs w:val="24"/>
        </w:rPr>
        <w:t>тем.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>Контролировать неизменность состояния средств защиты их п</w:t>
      </w:r>
      <w:r w:rsidRPr="00125096">
        <w:rPr>
          <w:szCs w:val="24"/>
        </w:rPr>
        <w:t>а</w:t>
      </w:r>
      <w:r w:rsidRPr="00125096">
        <w:rPr>
          <w:szCs w:val="24"/>
        </w:rPr>
        <w:t>раметров и режимов защиты.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 xml:space="preserve">Контролировать физическую сохранность средств и оборудования </w:t>
      </w:r>
      <w:proofErr w:type="spellStart"/>
      <w:r w:rsidRPr="00125096">
        <w:rPr>
          <w:szCs w:val="24"/>
        </w:rPr>
        <w:t>ИСПДн</w:t>
      </w:r>
      <w:proofErr w:type="spellEnd"/>
      <w:r w:rsidRPr="00125096">
        <w:rPr>
          <w:szCs w:val="24"/>
        </w:rPr>
        <w:t>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 xml:space="preserve">Контролировать исполнение пользователями </w:t>
      </w:r>
      <w:proofErr w:type="spellStart"/>
      <w:r w:rsidRPr="00125096">
        <w:rPr>
          <w:szCs w:val="24"/>
        </w:rPr>
        <w:t>ИСПДн</w:t>
      </w:r>
      <w:proofErr w:type="spellEnd"/>
      <w:r w:rsidRPr="00125096">
        <w:rPr>
          <w:szCs w:val="24"/>
        </w:rPr>
        <w:t xml:space="preserve"> введенного режима безопасности, а также правильность работы с элементами </w:t>
      </w:r>
      <w:proofErr w:type="spellStart"/>
      <w:r w:rsidRPr="00125096">
        <w:rPr>
          <w:szCs w:val="24"/>
        </w:rPr>
        <w:t>ИСПДн</w:t>
      </w:r>
      <w:proofErr w:type="spellEnd"/>
      <w:r w:rsidRPr="00125096">
        <w:rPr>
          <w:szCs w:val="24"/>
        </w:rPr>
        <w:t xml:space="preserve"> и средствами защиты.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>Контролировать исполнение пользователями парольной полит</w:t>
      </w:r>
      <w:r w:rsidRPr="00125096">
        <w:rPr>
          <w:szCs w:val="24"/>
        </w:rPr>
        <w:t>и</w:t>
      </w:r>
      <w:r w:rsidRPr="00125096">
        <w:rPr>
          <w:szCs w:val="24"/>
        </w:rPr>
        <w:t>ки.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>Контролировать работу пользователей в сетях общего пользов</w:t>
      </w:r>
      <w:r w:rsidRPr="00125096">
        <w:rPr>
          <w:szCs w:val="24"/>
        </w:rPr>
        <w:t>а</w:t>
      </w:r>
      <w:r w:rsidRPr="00125096">
        <w:rPr>
          <w:szCs w:val="24"/>
        </w:rPr>
        <w:t>ния и (или) международного обмена.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>Своевременно анализировать журнал учета событий, регистр</w:t>
      </w:r>
      <w:r w:rsidRPr="00125096">
        <w:rPr>
          <w:szCs w:val="24"/>
        </w:rPr>
        <w:t>и</w:t>
      </w:r>
      <w:r w:rsidRPr="00125096">
        <w:rPr>
          <w:szCs w:val="24"/>
        </w:rPr>
        <w:t>руемых средствами защиты, с целью выявления возможных нарушений.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 xml:space="preserve">Не допускать установку, использование, хранение и размножение в </w:t>
      </w:r>
      <w:proofErr w:type="spellStart"/>
      <w:r w:rsidRPr="00125096">
        <w:rPr>
          <w:szCs w:val="24"/>
        </w:rPr>
        <w:t>ИСПДн</w:t>
      </w:r>
      <w:proofErr w:type="spellEnd"/>
      <w:r w:rsidRPr="00125096">
        <w:rPr>
          <w:szCs w:val="24"/>
        </w:rPr>
        <w:t xml:space="preserve"> программных средств, не связанных с выполнением функционал</w:t>
      </w:r>
      <w:r w:rsidRPr="00125096">
        <w:rPr>
          <w:szCs w:val="24"/>
        </w:rPr>
        <w:t>ь</w:t>
      </w:r>
      <w:r w:rsidRPr="00125096">
        <w:rPr>
          <w:szCs w:val="24"/>
        </w:rPr>
        <w:t>ных задач.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 xml:space="preserve">Не допускать к работе на элементах </w:t>
      </w:r>
      <w:proofErr w:type="spellStart"/>
      <w:r w:rsidRPr="00125096">
        <w:rPr>
          <w:szCs w:val="24"/>
        </w:rPr>
        <w:t>ИСПДн</w:t>
      </w:r>
      <w:proofErr w:type="spellEnd"/>
      <w:r w:rsidRPr="00125096">
        <w:rPr>
          <w:szCs w:val="24"/>
        </w:rPr>
        <w:t xml:space="preserve"> посторонних лиц.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lastRenderedPageBreak/>
        <w:t xml:space="preserve">Осуществлять периодические контрольные проверки рабочих станций и тестирование правильности функционирования средств защиты </w:t>
      </w:r>
      <w:proofErr w:type="spellStart"/>
      <w:r w:rsidRPr="00125096">
        <w:rPr>
          <w:szCs w:val="24"/>
        </w:rPr>
        <w:t>ИСПДн</w:t>
      </w:r>
      <w:proofErr w:type="spellEnd"/>
      <w:r w:rsidRPr="00125096">
        <w:rPr>
          <w:szCs w:val="24"/>
        </w:rPr>
        <w:t>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 xml:space="preserve">Оказывать помощь пользователям </w:t>
      </w:r>
      <w:proofErr w:type="spellStart"/>
      <w:r w:rsidRPr="00125096">
        <w:rPr>
          <w:szCs w:val="24"/>
        </w:rPr>
        <w:t>ИСПДн</w:t>
      </w:r>
      <w:proofErr w:type="spellEnd"/>
      <w:r w:rsidRPr="00125096">
        <w:rPr>
          <w:szCs w:val="24"/>
        </w:rPr>
        <w:t xml:space="preserve"> в части применения средств защиты и консультировать по вопросам введенного режима защиты.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>Периодически представлять руководству отчет о состоянии защ</w:t>
      </w:r>
      <w:r w:rsidRPr="00125096">
        <w:rPr>
          <w:szCs w:val="24"/>
        </w:rPr>
        <w:t>и</w:t>
      </w:r>
      <w:r w:rsidRPr="00125096">
        <w:rPr>
          <w:szCs w:val="24"/>
        </w:rPr>
        <w:t xml:space="preserve">ты </w:t>
      </w:r>
      <w:proofErr w:type="spellStart"/>
      <w:r w:rsidRPr="00125096">
        <w:rPr>
          <w:szCs w:val="24"/>
        </w:rPr>
        <w:t>ИСПДн</w:t>
      </w:r>
      <w:proofErr w:type="spellEnd"/>
      <w:r w:rsidRPr="00125096">
        <w:rPr>
          <w:szCs w:val="24"/>
        </w:rPr>
        <w:t xml:space="preserve"> и о нештатных ситуациях на объектах </w:t>
      </w:r>
      <w:proofErr w:type="spellStart"/>
      <w:r w:rsidRPr="00125096">
        <w:rPr>
          <w:szCs w:val="24"/>
        </w:rPr>
        <w:t>ИСПДн</w:t>
      </w:r>
      <w:proofErr w:type="spellEnd"/>
      <w:r w:rsidRPr="00125096">
        <w:rPr>
          <w:szCs w:val="24"/>
        </w:rPr>
        <w:t xml:space="preserve"> и допущенных пользователями нарушениях установленных требований по защите информ</w:t>
      </w:r>
      <w:r w:rsidRPr="00125096">
        <w:rPr>
          <w:szCs w:val="24"/>
        </w:rPr>
        <w:t>а</w:t>
      </w:r>
      <w:r w:rsidRPr="00125096">
        <w:rPr>
          <w:szCs w:val="24"/>
        </w:rPr>
        <w:t>ции.</w:t>
      </w:r>
    </w:p>
    <w:p w:rsidR="00206230" w:rsidRPr="00125096" w:rsidRDefault="00206230" w:rsidP="00206230">
      <w:pPr>
        <w:numPr>
          <w:ilvl w:val="1"/>
          <w:numId w:val="1"/>
        </w:numPr>
        <w:rPr>
          <w:szCs w:val="24"/>
        </w:rPr>
      </w:pPr>
      <w:r w:rsidRPr="00125096">
        <w:rPr>
          <w:szCs w:val="24"/>
        </w:rPr>
        <w:t>В случае отказа работоспособности технических средств и пр</w:t>
      </w:r>
      <w:r w:rsidRPr="00125096">
        <w:rPr>
          <w:szCs w:val="24"/>
        </w:rPr>
        <w:t>о</w:t>
      </w:r>
      <w:r w:rsidRPr="00125096">
        <w:rPr>
          <w:szCs w:val="24"/>
        </w:rPr>
        <w:t xml:space="preserve">граммного обеспечения </w:t>
      </w:r>
      <w:proofErr w:type="spellStart"/>
      <w:r w:rsidRPr="00125096">
        <w:rPr>
          <w:szCs w:val="24"/>
        </w:rPr>
        <w:t>ИСПДн</w:t>
      </w:r>
      <w:proofErr w:type="spellEnd"/>
      <w:r w:rsidRPr="00125096">
        <w:rPr>
          <w:szCs w:val="24"/>
        </w:rPr>
        <w:t>, в том числе средств защиты принимать м</w:t>
      </w:r>
      <w:r w:rsidRPr="00125096">
        <w:rPr>
          <w:szCs w:val="24"/>
        </w:rPr>
        <w:t>е</w:t>
      </w:r>
      <w:r w:rsidRPr="00125096">
        <w:rPr>
          <w:szCs w:val="24"/>
        </w:rPr>
        <w:t>ры по их своевременному восстановлению и выявлению причин, приведших к отказу работоспособности.</w:t>
      </w:r>
    </w:p>
    <w:p w:rsidR="00F44F8D" w:rsidRPr="00F44F8D" w:rsidRDefault="00206230" w:rsidP="00F44F8D">
      <w:pPr>
        <w:numPr>
          <w:ilvl w:val="1"/>
          <w:numId w:val="1"/>
        </w:numPr>
        <w:rPr>
          <w:bCs/>
          <w:szCs w:val="24"/>
        </w:rPr>
      </w:pPr>
      <w:r w:rsidRPr="00125096">
        <w:rPr>
          <w:szCs w:val="24"/>
        </w:rPr>
        <w:t>Принимать меры по реагированию, в случае возникновения вн</w:t>
      </w:r>
      <w:r w:rsidRPr="00125096">
        <w:rPr>
          <w:szCs w:val="24"/>
        </w:rPr>
        <w:t>е</w:t>
      </w:r>
      <w:r w:rsidRPr="00125096">
        <w:rPr>
          <w:szCs w:val="24"/>
        </w:rPr>
        <w:t>штатных ситуаций и аварийных ситуаций, с целью ликвидации их последс</w:t>
      </w:r>
      <w:r w:rsidRPr="00125096">
        <w:rPr>
          <w:szCs w:val="24"/>
        </w:rPr>
        <w:t>т</w:t>
      </w:r>
      <w:r w:rsidRPr="00125096">
        <w:rPr>
          <w:szCs w:val="24"/>
        </w:rPr>
        <w:t>вий.</w:t>
      </w:r>
    </w:p>
    <w:p w:rsidR="00F44F8D" w:rsidRDefault="00F44F8D" w:rsidP="00F44F8D">
      <w:pPr>
        <w:ind w:left="709"/>
        <w:rPr>
          <w:bCs/>
          <w:szCs w:val="24"/>
        </w:rPr>
      </w:pPr>
    </w:p>
    <w:p w:rsidR="00F44F8D" w:rsidRPr="00F44F8D" w:rsidRDefault="001C6E70" w:rsidP="00F44F8D">
      <w:pPr>
        <w:numPr>
          <w:ilvl w:val="0"/>
          <w:numId w:val="1"/>
        </w:numPr>
        <w:ind w:left="0" w:firstLine="0"/>
        <w:jc w:val="center"/>
        <w:rPr>
          <w:b/>
          <w:bCs/>
          <w:szCs w:val="24"/>
        </w:rPr>
      </w:pPr>
      <w:r w:rsidRPr="00F44F8D">
        <w:rPr>
          <w:b/>
        </w:rPr>
        <w:t>Ответственность</w:t>
      </w:r>
    </w:p>
    <w:p w:rsidR="00F44F8D" w:rsidRDefault="00F44F8D" w:rsidP="00F44F8D">
      <w:pPr>
        <w:ind w:left="720"/>
        <w:rPr>
          <w:b/>
          <w:bCs/>
          <w:szCs w:val="24"/>
        </w:rPr>
      </w:pPr>
    </w:p>
    <w:p w:rsidR="00010BF9" w:rsidRPr="00F44F8D" w:rsidRDefault="001C6E70" w:rsidP="00F44F8D">
      <w:pPr>
        <w:numPr>
          <w:ilvl w:val="1"/>
          <w:numId w:val="1"/>
        </w:numPr>
        <w:rPr>
          <w:b/>
          <w:bCs/>
          <w:szCs w:val="24"/>
        </w:rPr>
      </w:pPr>
      <w:r w:rsidRPr="00125096">
        <w:t xml:space="preserve">В случае нарушения положений настоящей </w:t>
      </w:r>
      <w:r w:rsidR="00B0473F" w:rsidRPr="00125096">
        <w:t>И</w:t>
      </w:r>
      <w:r w:rsidRPr="00125096">
        <w:t xml:space="preserve">нструкции </w:t>
      </w:r>
      <w:r w:rsidR="00206230" w:rsidRPr="00125096">
        <w:t>Админ</w:t>
      </w:r>
      <w:r w:rsidR="00206230" w:rsidRPr="00125096">
        <w:t>и</w:t>
      </w:r>
      <w:r w:rsidR="00206230" w:rsidRPr="00125096">
        <w:t xml:space="preserve">стратор безопасности </w:t>
      </w:r>
      <w:r w:rsidRPr="00125096">
        <w:t>несёт ответственность в соответствии с действующим законодательством.</w:t>
      </w:r>
    </w:p>
    <w:p w:rsidR="009339D0" w:rsidRPr="00125096" w:rsidRDefault="0098102B" w:rsidP="0098102B">
      <w:pPr>
        <w:rPr>
          <w:szCs w:val="24"/>
        </w:rPr>
      </w:pPr>
      <w:r w:rsidRPr="00125096">
        <w:rPr>
          <w:szCs w:val="24"/>
        </w:rPr>
        <w:t xml:space="preserve"> </w:t>
      </w:r>
    </w:p>
    <w:sectPr w:rsidR="009339D0" w:rsidRPr="00125096" w:rsidSect="00682307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41" w:rsidRDefault="00711341" w:rsidP="00B0473F">
      <w:r>
        <w:separator/>
      </w:r>
    </w:p>
  </w:endnote>
  <w:endnote w:type="continuationSeparator" w:id="0">
    <w:p w:rsidR="00711341" w:rsidRDefault="00711341" w:rsidP="00B04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3F" w:rsidRPr="00B0473F" w:rsidRDefault="00B0473F">
    <w:pPr>
      <w:pStyle w:val="af"/>
      <w:jc w:val="right"/>
      <w:rPr>
        <w:sz w:val="24"/>
        <w:szCs w:val="24"/>
      </w:rPr>
    </w:pPr>
    <w:r w:rsidRPr="00B0473F">
      <w:rPr>
        <w:sz w:val="24"/>
        <w:szCs w:val="24"/>
      </w:rPr>
      <w:t xml:space="preserve">Страница </w:t>
    </w:r>
    <w:r w:rsidR="00DD370A" w:rsidRPr="00B0473F">
      <w:rPr>
        <w:b/>
        <w:sz w:val="24"/>
        <w:szCs w:val="24"/>
      </w:rPr>
      <w:fldChar w:fldCharType="begin"/>
    </w:r>
    <w:r w:rsidRPr="00B0473F">
      <w:rPr>
        <w:b/>
        <w:sz w:val="24"/>
        <w:szCs w:val="24"/>
      </w:rPr>
      <w:instrText>PAGE  \* Arabic  \* MERGEFORMAT</w:instrText>
    </w:r>
    <w:r w:rsidR="00DD370A" w:rsidRPr="00B0473F">
      <w:rPr>
        <w:b/>
        <w:sz w:val="24"/>
        <w:szCs w:val="24"/>
      </w:rPr>
      <w:fldChar w:fldCharType="separate"/>
    </w:r>
    <w:r w:rsidR="0098102B">
      <w:rPr>
        <w:b/>
        <w:noProof/>
        <w:sz w:val="24"/>
        <w:szCs w:val="24"/>
      </w:rPr>
      <w:t>3</w:t>
    </w:r>
    <w:r w:rsidR="00DD370A" w:rsidRPr="00B0473F">
      <w:rPr>
        <w:b/>
        <w:sz w:val="24"/>
        <w:szCs w:val="24"/>
      </w:rPr>
      <w:fldChar w:fldCharType="end"/>
    </w:r>
    <w:r w:rsidRPr="00B0473F">
      <w:rPr>
        <w:sz w:val="24"/>
        <w:szCs w:val="24"/>
      </w:rPr>
      <w:t xml:space="preserve"> из </w:t>
    </w:r>
    <w:fldSimple w:instr="NUMPAGES  \* Arabic  \* MERGEFORMAT">
      <w:r w:rsidR="0098102B" w:rsidRPr="0098102B">
        <w:rPr>
          <w:b/>
          <w:noProof/>
          <w:sz w:val="24"/>
          <w:szCs w:val="24"/>
        </w:rPr>
        <w:t>3</w:t>
      </w:r>
    </w:fldSimple>
  </w:p>
  <w:p w:rsidR="00B0473F" w:rsidRDefault="00B0473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41" w:rsidRDefault="00711341" w:rsidP="00B0473F">
      <w:r>
        <w:separator/>
      </w:r>
    </w:p>
  </w:footnote>
  <w:footnote w:type="continuationSeparator" w:id="0">
    <w:p w:rsidR="00711341" w:rsidRDefault="00711341" w:rsidP="00B04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296687B"/>
    <w:multiLevelType w:val="multilevel"/>
    <w:tmpl w:val="9CC6DCE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098A1978"/>
    <w:multiLevelType w:val="hybridMultilevel"/>
    <w:tmpl w:val="76E825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0571E78"/>
    <w:multiLevelType w:val="hybridMultilevel"/>
    <w:tmpl w:val="570839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3666A55"/>
    <w:multiLevelType w:val="hybridMultilevel"/>
    <w:tmpl w:val="F4282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B35E2C"/>
    <w:multiLevelType w:val="multilevel"/>
    <w:tmpl w:val="F2B81D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1A6C2F"/>
    <w:multiLevelType w:val="hybridMultilevel"/>
    <w:tmpl w:val="39AE27B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3826CFF"/>
    <w:multiLevelType w:val="multilevel"/>
    <w:tmpl w:val="67686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98F0375"/>
    <w:multiLevelType w:val="hybridMultilevel"/>
    <w:tmpl w:val="13BC884E"/>
    <w:lvl w:ilvl="0" w:tplc="CCC88D02">
      <w:start w:val="1"/>
      <w:numFmt w:val="decimal"/>
      <w:suff w:val="space"/>
      <w:lvlText w:val="1.%1."/>
      <w:lvlJc w:val="left"/>
      <w:pPr>
        <w:ind w:left="3753" w:hanging="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>
    <w:nsid w:val="29D0597B"/>
    <w:multiLevelType w:val="hybridMultilevel"/>
    <w:tmpl w:val="3392F0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77660"/>
    <w:multiLevelType w:val="hybridMultilevel"/>
    <w:tmpl w:val="1A4C4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8F14F2"/>
    <w:multiLevelType w:val="hybridMultilevel"/>
    <w:tmpl w:val="807EDE74"/>
    <w:lvl w:ilvl="0" w:tplc="B35434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59F099D"/>
    <w:multiLevelType w:val="multilevel"/>
    <w:tmpl w:val="3FE6AB50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58A333A3"/>
    <w:multiLevelType w:val="hybridMultilevel"/>
    <w:tmpl w:val="8466C9F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EEC4626"/>
    <w:multiLevelType w:val="hybridMultilevel"/>
    <w:tmpl w:val="E83AB9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7B26EA9"/>
    <w:multiLevelType w:val="hybridMultilevel"/>
    <w:tmpl w:val="18A6F08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8B379B8"/>
    <w:multiLevelType w:val="hybridMultilevel"/>
    <w:tmpl w:val="54CED9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6FDD338F"/>
    <w:multiLevelType w:val="multilevel"/>
    <w:tmpl w:val="4F8650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7223188"/>
    <w:multiLevelType w:val="multilevel"/>
    <w:tmpl w:val="DE1A4C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13"/>
  </w:num>
  <w:num w:numId="5">
    <w:abstractNumId w:val="21"/>
  </w:num>
  <w:num w:numId="6">
    <w:abstractNumId w:val="27"/>
  </w:num>
  <w:num w:numId="7">
    <w:abstractNumId w:val="23"/>
  </w:num>
  <w:num w:numId="8">
    <w:abstractNumId w:val="22"/>
  </w:num>
  <w:num w:numId="9">
    <w:abstractNumId w:val="14"/>
  </w:num>
  <w:num w:numId="10">
    <w:abstractNumId w:val="11"/>
  </w:num>
  <w:num w:numId="11">
    <w:abstractNumId w:val="24"/>
  </w:num>
  <w:num w:numId="12">
    <w:abstractNumId w:val="10"/>
  </w:num>
  <w:num w:numId="13">
    <w:abstractNumId w:val="25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6"/>
  </w:num>
  <w:num w:numId="25">
    <w:abstractNumId w:val="20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8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</w:num>
  <w:num w:numId="27">
    <w:abstractNumId w:val="12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C04"/>
    <w:rsid w:val="00010004"/>
    <w:rsid w:val="00010BF9"/>
    <w:rsid w:val="00011AB7"/>
    <w:rsid w:val="00022327"/>
    <w:rsid w:val="0003061D"/>
    <w:rsid w:val="00043E7B"/>
    <w:rsid w:val="00063267"/>
    <w:rsid w:val="00070215"/>
    <w:rsid w:val="00081B80"/>
    <w:rsid w:val="000A163D"/>
    <w:rsid w:val="000B1353"/>
    <w:rsid w:val="000B19D3"/>
    <w:rsid w:val="000B4E9B"/>
    <w:rsid w:val="000C51AF"/>
    <w:rsid w:val="0010047C"/>
    <w:rsid w:val="00100D36"/>
    <w:rsid w:val="00102EA6"/>
    <w:rsid w:val="00125096"/>
    <w:rsid w:val="00136751"/>
    <w:rsid w:val="0016393B"/>
    <w:rsid w:val="001712D5"/>
    <w:rsid w:val="001764E0"/>
    <w:rsid w:val="001A5D39"/>
    <w:rsid w:val="001B4D6E"/>
    <w:rsid w:val="001C42B9"/>
    <w:rsid w:val="001C5C21"/>
    <w:rsid w:val="001C6E70"/>
    <w:rsid w:val="001F006C"/>
    <w:rsid w:val="001F7597"/>
    <w:rsid w:val="00200526"/>
    <w:rsid w:val="00206230"/>
    <w:rsid w:val="00251146"/>
    <w:rsid w:val="00263F8A"/>
    <w:rsid w:val="00267E58"/>
    <w:rsid w:val="002902BD"/>
    <w:rsid w:val="002B6391"/>
    <w:rsid w:val="002D3539"/>
    <w:rsid w:val="002F7DAC"/>
    <w:rsid w:val="00307C85"/>
    <w:rsid w:val="00312D91"/>
    <w:rsid w:val="00340E58"/>
    <w:rsid w:val="003657D9"/>
    <w:rsid w:val="0037328D"/>
    <w:rsid w:val="00376275"/>
    <w:rsid w:val="0038514C"/>
    <w:rsid w:val="003C2124"/>
    <w:rsid w:val="003C387E"/>
    <w:rsid w:val="003C68F2"/>
    <w:rsid w:val="003E37B6"/>
    <w:rsid w:val="003F0A1D"/>
    <w:rsid w:val="003F714E"/>
    <w:rsid w:val="00407064"/>
    <w:rsid w:val="00413789"/>
    <w:rsid w:val="0042593A"/>
    <w:rsid w:val="0042794A"/>
    <w:rsid w:val="004363BE"/>
    <w:rsid w:val="004472B8"/>
    <w:rsid w:val="004553A0"/>
    <w:rsid w:val="004951E2"/>
    <w:rsid w:val="004A422E"/>
    <w:rsid w:val="004B0C2B"/>
    <w:rsid w:val="004C0D95"/>
    <w:rsid w:val="004C1AC3"/>
    <w:rsid w:val="004D167A"/>
    <w:rsid w:val="004F784D"/>
    <w:rsid w:val="005042E8"/>
    <w:rsid w:val="005107E4"/>
    <w:rsid w:val="005358D0"/>
    <w:rsid w:val="00535F90"/>
    <w:rsid w:val="0055747D"/>
    <w:rsid w:val="00583D3E"/>
    <w:rsid w:val="0059645A"/>
    <w:rsid w:val="005A1D64"/>
    <w:rsid w:val="005B3386"/>
    <w:rsid w:val="005D2E8C"/>
    <w:rsid w:val="005F4E6A"/>
    <w:rsid w:val="00605B4F"/>
    <w:rsid w:val="006100A7"/>
    <w:rsid w:val="0061149B"/>
    <w:rsid w:val="006272BD"/>
    <w:rsid w:val="00645088"/>
    <w:rsid w:val="00646ADB"/>
    <w:rsid w:val="00665E49"/>
    <w:rsid w:val="00665F9E"/>
    <w:rsid w:val="00681647"/>
    <w:rsid w:val="00682307"/>
    <w:rsid w:val="006B04A4"/>
    <w:rsid w:val="006B303A"/>
    <w:rsid w:val="006B6419"/>
    <w:rsid w:val="006C5C6B"/>
    <w:rsid w:val="006E0508"/>
    <w:rsid w:val="006F631D"/>
    <w:rsid w:val="00711341"/>
    <w:rsid w:val="00725656"/>
    <w:rsid w:val="00734F9B"/>
    <w:rsid w:val="00754CD4"/>
    <w:rsid w:val="0076192D"/>
    <w:rsid w:val="00766B29"/>
    <w:rsid w:val="00771C6A"/>
    <w:rsid w:val="00783D60"/>
    <w:rsid w:val="007856F8"/>
    <w:rsid w:val="007B10BA"/>
    <w:rsid w:val="007C000F"/>
    <w:rsid w:val="007C7907"/>
    <w:rsid w:val="007D11D0"/>
    <w:rsid w:val="007F7072"/>
    <w:rsid w:val="00802DFD"/>
    <w:rsid w:val="00834CA8"/>
    <w:rsid w:val="00863E3A"/>
    <w:rsid w:val="0087083F"/>
    <w:rsid w:val="00882DC0"/>
    <w:rsid w:val="008926B1"/>
    <w:rsid w:val="008A4A8C"/>
    <w:rsid w:val="008C6712"/>
    <w:rsid w:val="00905AAB"/>
    <w:rsid w:val="009339D0"/>
    <w:rsid w:val="0094542E"/>
    <w:rsid w:val="00953E99"/>
    <w:rsid w:val="00963245"/>
    <w:rsid w:val="00972CCB"/>
    <w:rsid w:val="0098102B"/>
    <w:rsid w:val="009913FF"/>
    <w:rsid w:val="009A193D"/>
    <w:rsid w:val="009B008B"/>
    <w:rsid w:val="009D3C2E"/>
    <w:rsid w:val="009E0FFA"/>
    <w:rsid w:val="009F07E6"/>
    <w:rsid w:val="009F759D"/>
    <w:rsid w:val="00A00BBE"/>
    <w:rsid w:val="00A04012"/>
    <w:rsid w:val="00A14A9A"/>
    <w:rsid w:val="00A307AD"/>
    <w:rsid w:val="00A31B0F"/>
    <w:rsid w:val="00A375F0"/>
    <w:rsid w:val="00A463B5"/>
    <w:rsid w:val="00A61BFF"/>
    <w:rsid w:val="00A65875"/>
    <w:rsid w:val="00A769D0"/>
    <w:rsid w:val="00AA00E8"/>
    <w:rsid w:val="00AA4A72"/>
    <w:rsid w:val="00AB0AC0"/>
    <w:rsid w:val="00AB195F"/>
    <w:rsid w:val="00AD51AB"/>
    <w:rsid w:val="00AE1753"/>
    <w:rsid w:val="00B0390A"/>
    <w:rsid w:val="00B0473F"/>
    <w:rsid w:val="00B053FA"/>
    <w:rsid w:val="00B16007"/>
    <w:rsid w:val="00B26C31"/>
    <w:rsid w:val="00B340FB"/>
    <w:rsid w:val="00B556A8"/>
    <w:rsid w:val="00B83B5B"/>
    <w:rsid w:val="00B863FC"/>
    <w:rsid w:val="00BA2ABE"/>
    <w:rsid w:val="00BA33EC"/>
    <w:rsid w:val="00BB7301"/>
    <w:rsid w:val="00BF4C99"/>
    <w:rsid w:val="00C2078A"/>
    <w:rsid w:val="00C23B8C"/>
    <w:rsid w:val="00C250E0"/>
    <w:rsid w:val="00C251DD"/>
    <w:rsid w:val="00C254ED"/>
    <w:rsid w:val="00C3088C"/>
    <w:rsid w:val="00C309E3"/>
    <w:rsid w:val="00C43940"/>
    <w:rsid w:val="00C50334"/>
    <w:rsid w:val="00C5367E"/>
    <w:rsid w:val="00C62EB1"/>
    <w:rsid w:val="00C63AB9"/>
    <w:rsid w:val="00C713C7"/>
    <w:rsid w:val="00C729F1"/>
    <w:rsid w:val="00C74C04"/>
    <w:rsid w:val="00CA1C96"/>
    <w:rsid w:val="00CA74BA"/>
    <w:rsid w:val="00CD4582"/>
    <w:rsid w:val="00CD60D7"/>
    <w:rsid w:val="00CE365C"/>
    <w:rsid w:val="00D06595"/>
    <w:rsid w:val="00D11B8B"/>
    <w:rsid w:val="00D17BB1"/>
    <w:rsid w:val="00D516B3"/>
    <w:rsid w:val="00D736C9"/>
    <w:rsid w:val="00D77812"/>
    <w:rsid w:val="00D954B9"/>
    <w:rsid w:val="00DA225F"/>
    <w:rsid w:val="00DA5011"/>
    <w:rsid w:val="00DA6661"/>
    <w:rsid w:val="00DD370A"/>
    <w:rsid w:val="00DD4D99"/>
    <w:rsid w:val="00DE2AE3"/>
    <w:rsid w:val="00DE70EB"/>
    <w:rsid w:val="00E042DE"/>
    <w:rsid w:val="00E21B63"/>
    <w:rsid w:val="00E322E7"/>
    <w:rsid w:val="00E52228"/>
    <w:rsid w:val="00E574D4"/>
    <w:rsid w:val="00EA09BE"/>
    <w:rsid w:val="00EA3FBA"/>
    <w:rsid w:val="00EC7416"/>
    <w:rsid w:val="00F221C4"/>
    <w:rsid w:val="00F25164"/>
    <w:rsid w:val="00F3258F"/>
    <w:rsid w:val="00F36A28"/>
    <w:rsid w:val="00F44F8D"/>
    <w:rsid w:val="00F659AB"/>
    <w:rsid w:val="00F70E4A"/>
    <w:rsid w:val="00F97AA7"/>
    <w:rsid w:val="00FB4EE9"/>
    <w:rsid w:val="00FD6CB3"/>
    <w:rsid w:val="00FE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8D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5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17BB1"/>
    <w:pPr>
      <w:ind w:right="-766"/>
    </w:pPr>
    <w:rPr>
      <w:rFonts w:eastAsia="Times New Roman"/>
      <w:szCs w:val="20"/>
    </w:rPr>
  </w:style>
  <w:style w:type="character" w:customStyle="1" w:styleId="a5">
    <w:name w:val="Основной текст с отступом Знак"/>
    <w:link w:val="a4"/>
    <w:rsid w:val="00D17BB1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7"/>
    <w:rsid w:val="00D17BB1"/>
    <w:pPr>
      <w:spacing w:line="360" w:lineRule="auto"/>
      <w:ind w:right="-766"/>
    </w:pPr>
    <w:rPr>
      <w:rFonts w:eastAsia="Times New Roman"/>
      <w:sz w:val="24"/>
      <w:szCs w:val="20"/>
    </w:rPr>
  </w:style>
  <w:style w:type="character" w:customStyle="1" w:styleId="a7">
    <w:name w:val="Основной текст Знак"/>
    <w:link w:val="a6"/>
    <w:rsid w:val="00D17BB1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rsid w:val="00D17BB1"/>
    <w:pPr>
      <w:spacing w:line="280" w:lineRule="auto"/>
      <w:ind w:left="360"/>
    </w:pPr>
    <w:rPr>
      <w:rFonts w:eastAsia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D17BB1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D17BB1"/>
    <w:pPr>
      <w:ind w:right="-766"/>
    </w:pPr>
    <w:rPr>
      <w:rFonts w:eastAsia="Times New Roman"/>
      <w:b/>
      <w:szCs w:val="20"/>
    </w:rPr>
  </w:style>
  <w:style w:type="character" w:customStyle="1" w:styleId="32">
    <w:name w:val="Основной текст 3 Знак"/>
    <w:link w:val="31"/>
    <w:rsid w:val="00D17BB1"/>
    <w:rPr>
      <w:rFonts w:ascii="Times New Roman" w:eastAsia="Times New Roman" w:hAnsi="Times New Roman"/>
      <w:b/>
      <w:sz w:val="28"/>
    </w:rPr>
  </w:style>
  <w:style w:type="paragraph" w:styleId="a8">
    <w:name w:val="Title"/>
    <w:basedOn w:val="a"/>
    <w:link w:val="a9"/>
    <w:qFormat/>
    <w:rsid w:val="00B340FB"/>
    <w:pPr>
      <w:spacing w:before="120" w:after="120" w:line="312" w:lineRule="auto"/>
      <w:jc w:val="center"/>
    </w:pPr>
    <w:rPr>
      <w:rFonts w:eastAsia="Times New Roman"/>
      <w:b/>
      <w:bCs/>
      <w:szCs w:val="20"/>
    </w:rPr>
  </w:style>
  <w:style w:type="character" w:customStyle="1" w:styleId="a9">
    <w:name w:val="Название Знак"/>
    <w:link w:val="a8"/>
    <w:rsid w:val="00B340FB"/>
    <w:rPr>
      <w:rFonts w:ascii="Times New Roman" w:eastAsia="Times New Roman" w:hAnsi="Times New Roman"/>
      <w:b/>
      <w:bCs/>
      <w:sz w:val="28"/>
    </w:rPr>
  </w:style>
  <w:style w:type="character" w:customStyle="1" w:styleId="apple-style-span">
    <w:name w:val="apple-style-span"/>
    <w:basedOn w:val="a0"/>
    <w:rsid w:val="00C713C7"/>
  </w:style>
  <w:style w:type="character" w:styleId="aa">
    <w:name w:val="Hyperlink"/>
    <w:uiPriority w:val="99"/>
    <w:semiHidden/>
    <w:unhideWhenUsed/>
    <w:rsid w:val="00C713C7"/>
    <w:rPr>
      <w:color w:val="0000FF"/>
      <w:u w:val="single"/>
    </w:rPr>
  </w:style>
  <w:style w:type="character" w:customStyle="1" w:styleId="apple-tab-span">
    <w:name w:val="apple-tab-span"/>
    <w:basedOn w:val="a0"/>
    <w:rsid w:val="00307C85"/>
  </w:style>
  <w:style w:type="character" w:styleId="ab">
    <w:name w:val="Strong"/>
    <w:uiPriority w:val="22"/>
    <w:qFormat/>
    <w:rsid w:val="00771C6A"/>
    <w:rPr>
      <w:b/>
      <w:bCs/>
    </w:rPr>
  </w:style>
  <w:style w:type="table" w:styleId="ac">
    <w:name w:val="Table Grid"/>
    <w:basedOn w:val="a1"/>
    <w:uiPriority w:val="59"/>
    <w:rsid w:val="0083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04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0473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047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0473F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0473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0473F"/>
    <w:rPr>
      <w:rFonts w:ascii="Tahoma" w:hAnsi="Tahoma" w:cs="Tahoma"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DA50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2019-05-29T08:24:00Z</dcterms:created>
  <dcterms:modified xsi:type="dcterms:W3CDTF">2019-05-30T11:29:00Z</dcterms:modified>
</cp:coreProperties>
</file>